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3" w:rsidRDefault="00DD1C63" w:rsidP="00DD1C63">
      <w:pPr>
        <w:spacing w:line="36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  <w:lang w:val="en-GB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lang w:val="en-GB"/>
        </w:rPr>
        <w:t>32．阿德的梦</w:t>
      </w:r>
    </w:p>
    <w:p w:rsidR="00DD1C63" w:rsidRDefault="00DD1C63" w:rsidP="00DD1C63">
      <w:pPr>
        <w:spacing w:line="360" w:lineRule="exact"/>
        <w:ind w:firstLineChars="200" w:firstLine="422"/>
        <w:rPr>
          <w:rFonts w:ascii="宋体" w:hAnsi="宋体" w:hint="eastAsia"/>
          <w:b/>
          <w:color w:val="000000"/>
          <w:szCs w:val="21"/>
        </w:rPr>
      </w:pPr>
    </w:p>
    <w:p w:rsidR="00DD1C63" w:rsidRDefault="00DD1C63" w:rsidP="00DD1C63">
      <w:pPr>
        <w:spacing w:line="36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教学目标：</w:t>
      </w:r>
    </w:p>
    <w:p w:rsidR="00DD1C63" w:rsidRDefault="00DD1C63" w:rsidP="00DD1C63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</w:rPr>
        <w:t>会认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个生字。</w:t>
      </w:r>
    </w:p>
    <w:p w:rsidR="00DD1C63" w:rsidRDefault="00DD1C63" w:rsidP="00DD1C63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．默读课文，知道课文的大意。</w:t>
      </w:r>
    </w:p>
    <w:p w:rsidR="00DD1C63" w:rsidRDefault="00DD1C63" w:rsidP="00DD1C63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．培养科学幻想意识。</w:t>
      </w:r>
    </w:p>
    <w:p w:rsidR="00DD1C63" w:rsidRDefault="00DD1C63" w:rsidP="00DD1C63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教学重点：</w:t>
      </w:r>
    </w:p>
    <w:p w:rsidR="00DD1C63" w:rsidRDefault="00DD1C63" w:rsidP="00DD1C63">
      <w:pPr>
        <w:spacing w:line="360" w:lineRule="exact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训练学生默读课文、粗知文章大意、展开想象，以及借助图画识字</w:t>
      </w:r>
    </w:p>
    <w:p w:rsidR="00DD1C63" w:rsidRDefault="00DD1C63" w:rsidP="00DD1C63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教学难点：</w:t>
      </w:r>
    </w:p>
    <w:p w:rsidR="00DD1C63" w:rsidRDefault="00DD1C63" w:rsidP="00DD1C63">
      <w:pPr>
        <w:pStyle w:val="2"/>
        <w:spacing w:line="360" w:lineRule="exact"/>
        <w:ind w:firstLine="420"/>
        <w:rPr>
          <w:rFonts w:hint="eastAsia"/>
          <w:b w:val="0"/>
          <w:szCs w:val="21"/>
        </w:rPr>
      </w:pPr>
      <w:r>
        <w:rPr>
          <w:rFonts w:hint="eastAsia"/>
          <w:b w:val="0"/>
          <w:szCs w:val="21"/>
        </w:rPr>
        <w:t>通过品读课文，引导学生从阿德的梦中，体会少年儿童对未来世界的向往和奋发向上的精神。</w:t>
      </w:r>
    </w:p>
    <w:p w:rsidR="00DD1C63" w:rsidRDefault="00DD1C63" w:rsidP="00DD1C63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课前准备：</w:t>
      </w:r>
    </w:p>
    <w:p w:rsidR="00DD1C63" w:rsidRDefault="00DD1C63" w:rsidP="00DD1C63">
      <w:pPr>
        <w:tabs>
          <w:tab w:val="num" w:pos="780"/>
        </w:tabs>
        <w:spacing w:line="360" w:lineRule="exact"/>
        <w:ind w:left="780" w:hanging="36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字词卡片</w:t>
      </w:r>
    </w:p>
    <w:p w:rsidR="00DD1C63" w:rsidRDefault="00DD1C63" w:rsidP="00DD1C63">
      <w:pPr>
        <w:tabs>
          <w:tab w:val="num" w:pos="780"/>
        </w:tabs>
        <w:spacing w:line="360" w:lineRule="exact"/>
        <w:ind w:left="780" w:hanging="360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．彩笔、白报纸。</w:t>
      </w:r>
    </w:p>
    <w:p w:rsidR="00DD1C63" w:rsidRDefault="00DD1C63" w:rsidP="00DD1C63">
      <w:pPr>
        <w:spacing w:line="360" w:lineRule="exact"/>
        <w:rPr>
          <w:rFonts w:ascii="楷体_GB2312" w:eastAsia="楷体_GB2312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教学时间  </w:t>
      </w:r>
      <w:r>
        <w:rPr>
          <w:rFonts w:ascii="宋体" w:hAnsi="宋体" w:hint="eastAsia"/>
          <w:color w:val="000000"/>
          <w:szCs w:val="21"/>
        </w:rPr>
        <w:t>一课时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980"/>
      </w:tblGrid>
      <w:tr w:rsidR="00DD1C63" w:rsidTr="006536FD">
        <w:tc>
          <w:tcPr>
            <w:tcW w:w="6768" w:type="dxa"/>
          </w:tcPr>
          <w:p w:rsidR="00DD1C63" w:rsidRDefault="00DD1C63" w:rsidP="006536F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基本操作程序</w:t>
            </w:r>
          </w:p>
        </w:tc>
        <w:tc>
          <w:tcPr>
            <w:tcW w:w="1980" w:type="dxa"/>
          </w:tcPr>
          <w:p w:rsidR="00DD1C63" w:rsidRDefault="00DD1C63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教学调整</w:t>
            </w:r>
          </w:p>
        </w:tc>
      </w:tr>
      <w:tr w:rsidR="00DD1C63" w:rsidTr="006536FD">
        <w:tc>
          <w:tcPr>
            <w:tcW w:w="6768" w:type="dxa"/>
          </w:tcPr>
          <w:p w:rsidR="00DD1C63" w:rsidRDefault="00DD1C63" w:rsidP="006536FD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第一课时</w:t>
            </w:r>
          </w:p>
          <w:p w:rsidR="00DD1C63" w:rsidRDefault="00DD1C63" w:rsidP="006536FD">
            <w:pPr>
              <w:spacing w:line="360" w:lineRule="exact"/>
              <w:ind w:firstLineChars="196" w:firstLine="413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一、谈话揭题，听读课文。</w:t>
            </w:r>
          </w:p>
          <w:p w:rsidR="00DD1C63" w:rsidRDefault="00DD1C63" w:rsidP="006536FD">
            <w:pPr>
              <w:tabs>
                <w:tab w:val="num" w:pos="780"/>
              </w:tabs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．谈话：同学们，今天老师为大家带来一个动听的故事。揭示课题。</w:t>
            </w:r>
          </w:p>
          <w:p w:rsidR="00DD1C63" w:rsidRDefault="00DD1C63" w:rsidP="006536FD">
            <w:pPr>
              <w:tabs>
                <w:tab w:val="num" w:pos="780"/>
              </w:tabs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．（放课文录音或教师范读）仔细听，认真想：这个故事讲了一件什么事？（板书课题）</w:t>
            </w:r>
          </w:p>
          <w:p w:rsidR="00DD1C63" w:rsidRDefault="00DD1C63" w:rsidP="006536FD">
            <w:pPr>
              <w:spacing w:line="360" w:lineRule="exact"/>
              <w:ind w:firstLineChars="200" w:firstLine="42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二、默读全文，感知梦境。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．自由读课文。要求：圈出课文中的生字和新词，然后借助拼音默默地读几遍。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）出示课文生字。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请小朋友们自由读读这些词语，看谁读得又响亮又准确。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）请学生当小老师来带读生字。注意：“屏”“型”的后鼻音。“喽”“呜”为语气词，可放在课文朗读中进行指导。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）开火车读生字。</w:t>
            </w:r>
          </w:p>
          <w:p w:rsidR="00DD1C63" w:rsidRDefault="00DD1C63" w:rsidP="006536FD">
            <w:pPr>
              <w:tabs>
                <w:tab w:val="num" w:pos="1200"/>
              </w:tabs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）检查识字，整体感知。</w:t>
            </w:r>
          </w:p>
          <w:p w:rsidR="00DD1C63" w:rsidRDefault="00DD1C63" w:rsidP="006536FD">
            <w:pPr>
              <w:tabs>
                <w:tab w:val="num" w:pos="1200"/>
              </w:tabs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刚才小朋友非常认真的读了课文，了解了阿德的梦。老师这里有一首小诗，非常简单的描写了阿德的梦，我们来看一看，读一读。（出示小诗，检查生字朗读情况。）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阿德的梦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阿德早起要旅行，乘坐飞船是新型。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起飞时间还未到，可视电话传真情。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电话屏上见外婆，聊起畅销新车型。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预订新车无污染，动力来自太阳能。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飞船呜呜长鸣声，阿德落地未成行。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原来未系安全带，大叫一声梦惊醒。</w:t>
            </w:r>
          </w:p>
          <w:p w:rsidR="00DD1C63" w:rsidRDefault="00DD1C63" w:rsidP="006536FD">
            <w:pPr>
              <w:spacing w:line="360" w:lineRule="exact"/>
              <w:ind w:firstLine="5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．默读课文，速度要加快。思考：</w:t>
            </w:r>
          </w:p>
          <w:p w:rsidR="00DD1C63" w:rsidRDefault="00DD1C63" w:rsidP="006536FD">
            <w:pPr>
              <w:tabs>
                <w:tab w:val="num" w:pos="1200"/>
              </w:tabs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从哪个自然段可以看出这是一场“梦”？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谁能把这句话读好？（指名读课文最后一段）要求读出阿德从梦中惊醒过来的语气。</w:t>
            </w:r>
          </w:p>
          <w:p w:rsidR="00DD1C63" w:rsidRDefault="00DD1C63" w:rsidP="006536FD">
            <w:pPr>
              <w:tabs>
                <w:tab w:val="num" w:pos="1200"/>
              </w:tabs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）问：阿德梦见了什么？请同学们好好看看课文，把阿德梦见的事情大声地读出来。要求把课文读通顺，生字读正确。</w:t>
            </w:r>
          </w:p>
          <w:p w:rsidR="00DD1C63" w:rsidRDefault="00DD1C63" w:rsidP="006536FD">
            <w:pPr>
              <w:spacing w:line="360" w:lineRule="exact"/>
              <w:ind w:firstLineChars="196" w:firstLine="413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三、看图读文，感悟“梦”奇。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．下面请小朋友们看看连环画来大声地读读课文，边读边想：你觉得课文中阿德的梦哪里给你留下了深刻的印象，你觉得很奇妙？</w:t>
            </w:r>
          </w:p>
          <w:p w:rsidR="00DD1C63" w:rsidRDefault="00DD1C63" w:rsidP="006536FD">
            <w:pPr>
              <w:spacing w:line="360" w:lineRule="exact"/>
              <w:ind w:left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．四人小组讨论回答。</w:t>
            </w:r>
          </w:p>
          <w:p w:rsidR="00DD1C63" w:rsidRDefault="00DD1C63" w:rsidP="006536FD">
            <w:pPr>
              <w:spacing w:line="360" w:lineRule="exact"/>
              <w:ind w:left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．学生回答，老师随即出示课文句子。</w:t>
            </w:r>
          </w:p>
          <w:p w:rsidR="00DD1C63" w:rsidRDefault="00DD1C63" w:rsidP="00DD1C63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指导朗读。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）“今天上午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点，他要乘坐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世纪最新载人飞船，到火星上去旅游，并顺便去月球上去看望移居到那里的亲人。”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“阿德拨通了可视电话，要跟月球上的外婆聊聊天。”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要求学生读出快乐，轻松的语气，以及梦的奇特。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）阿德与外婆的对话，请学生分角色朗读。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（指名读——男女生比赛读——分角色读）</w:t>
            </w:r>
          </w:p>
          <w:p w:rsidR="00DD1C63" w:rsidRDefault="00DD1C63" w:rsidP="006536FD">
            <w:pPr>
              <w:spacing w:line="360" w:lineRule="exact"/>
              <w:ind w:firstLineChars="196" w:firstLine="413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四、朗读感悟，激趣升华。</w:t>
            </w:r>
          </w:p>
          <w:p w:rsidR="00DD1C63" w:rsidRDefault="00DD1C63" w:rsidP="006536FD">
            <w:pPr>
              <w:tabs>
                <w:tab w:val="num" w:pos="780"/>
              </w:tabs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．出示课文连环画，让学生自读全文后按顺序排列。能看连环画复述课文。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．同学们，阿德的梦，多么的美妙啊！那阿德这样的梦，你猜猜看会不会实现呢？（生发表意见）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．小结：是呀。这样的梦很有可能在不久的将来就会实现，只要我们敢想！小朋友们，下面就让我们也来展开想象，来想想，说说你心中的未来世界是什么样的。（学生讲）</w:t>
            </w: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．总结：多么美好的梦想啊，老师相信在不久的将来我们的梦想也都会实现。</w:t>
            </w:r>
          </w:p>
          <w:p w:rsidR="00DD1C63" w:rsidRDefault="00DD1C63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五．课外阅读，实践活动。</w:t>
            </w:r>
          </w:p>
          <w:p w:rsidR="00DD1C63" w:rsidRDefault="00DD1C63" w:rsidP="006536FD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．课外阅读科学幻想故事。</w:t>
            </w:r>
          </w:p>
          <w:p w:rsidR="00DD1C63" w:rsidRDefault="00DD1C63" w:rsidP="006536FD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．编张科幻小报或画一张科幻图画。</w:t>
            </w:r>
          </w:p>
        </w:tc>
        <w:tc>
          <w:tcPr>
            <w:tcW w:w="1980" w:type="dxa"/>
          </w:tcPr>
          <w:p w:rsidR="00DD1C63" w:rsidRDefault="00DD1C63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DD1C63" w:rsidTr="006536FD">
        <w:tc>
          <w:tcPr>
            <w:tcW w:w="8748" w:type="dxa"/>
            <w:gridSpan w:val="2"/>
          </w:tcPr>
          <w:p w:rsidR="00DD1C63" w:rsidRDefault="00DD1C63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DD1C63" w:rsidRDefault="00DD1C63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DD1C63" w:rsidRDefault="00DD1C63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DD1C63" w:rsidRDefault="00DD1C63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DD1C63" w:rsidRDefault="00DD1C63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DD1C63" w:rsidRDefault="00DD1C63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102936" w:rsidRDefault="00102936">
      <w:bookmarkStart w:id="0" w:name="_GoBack"/>
      <w:bookmarkEnd w:id="0"/>
    </w:p>
    <w:sectPr w:rsidR="0010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76" w:rsidRDefault="00517F76" w:rsidP="00DD1C63">
      <w:r>
        <w:separator/>
      </w:r>
    </w:p>
  </w:endnote>
  <w:endnote w:type="continuationSeparator" w:id="0">
    <w:p w:rsidR="00517F76" w:rsidRDefault="00517F76" w:rsidP="00DD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76" w:rsidRDefault="00517F76" w:rsidP="00DD1C63">
      <w:r>
        <w:separator/>
      </w:r>
    </w:p>
  </w:footnote>
  <w:footnote w:type="continuationSeparator" w:id="0">
    <w:p w:rsidR="00517F76" w:rsidRDefault="00517F76" w:rsidP="00DD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1F93"/>
    <w:multiLevelType w:val="hybridMultilevel"/>
    <w:tmpl w:val="8EC4648E"/>
    <w:lvl w:ilvl="0" w:tplc="CC06B3D6">
      <w:start w:val="4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498"/>
    <w:rsid w:val="00102936"/>
    <w:rsid w:val="00517F76"/>
    <w:rsid w:val="00824498"/>
    <w:rsid w:val="00D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E5AF0-7344-467A-B51F-F4415F8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D1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63"/>
    <w:rPr>
      <w:sz w:val="18"/>
      <w:szCs w:val="18"/>
    </w:rPr>
  </w:style>
  <w:style w:type="paragraph" w:styleId="2">
    <w:name w:val="Body Text Indent 2"/>
    <w:basedOn w:val="a"/>
    <w:link w:val="20"/>
    <w:rsid w:val="00DD1C63"/>
    <w:pPr>
      <w:widowControl/>
      <w:spacing w:line="300" w:lineRule="exact"/>
      <w:ind w:firstLineChars="200" w:firstLine="422"/>
    </w:pPr>
    <w:rPr>
      <w:rFonts w:ascii="宋体" w:hAnsi="宋体"/>
      <w:b/>
      <w:bCs/>
      <w:color w:val="000000"/>
      <w:szCs w:val="40"/>
    </w:rPr>
  </w:style>
  <w:style w:type="character" w:customStyle="1" w:styleId="20">
    <w:name w:val="正文文本缩进 2 字符"/>
    <w:basedOn w:val="a0"/>
    <w:link w:val="2"/>
    <w:rsid w:val="00DD1C63"/>
    <w:rPr>
      <w:rFonts w:ascii="宋体" w:eastAsia="宋体" w:hAnsi="宋体" w:cs="Times New Roman"/>
      <w:b/>
      <w:bCs/>
      <w:color w:val="00000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1093</Characters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2016-05-20T10:35:00Z</dcterms:created>
  <dcterms:modified xsi:type="dcterms:W3CDTF">2016-05-20T10:35:00Z</dcterms:modified>
</cp:coreProperties>
</file>